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釧路市阿寒国際ツルセンター</w:t>
      </w:r>
    </w:p>
    <w:p>
      <w:pPr/>
    </w:p>
    <w:p>
      <w:pPr/>
      <w:r>
        <w:rPr>
          <w:rFonts w:ascii="Meiryo UI" w:hAnsi="Meiryo UI" w:eastAsia="Meiryo UI"/>
        </w:rPr>
        <w:t>釧路市阿寒国際ツルセンター（</w:t>
      </w:r>
      <w:r>
        <w:rPr>
          <w:rFonts w:ascii="Meiryo UI" w:hAnsi="Meiryo UI" w:eastAsia="Meiryo UI"/>
        </w:rPr>
        <w:t>GRUS）</w:t>
      </w:r>
      <w:r>
        <w:rPr>
          <w:rFonts w:ascii="Meiryo UI" w:hAnsi="Meiryo UI" w:eastAsia="Meiryo UI"/>
        </w:rPr>
        <w:t>は、タンチョウたちの保護と、公的な教育のための施設です。本館にはお土産店、図書室、展示ホール、教室があります。展示にはツルの生態を説明するインタラクティブで有益な情報のある展示や、印象的な大型模型もあります。訪問者は、センターの研究についての特別セミナーへの参加することができます。年間を通して、飼育されたツルたちを屋外の囲いで観賞できます。冬場の</w:t>
      </w:r>
      <w:r>
        <w:rPr>
          <w:rFonts w:ascii="Meiryo UI" w:hAnsi="Meiryo UI" w:eastAsia="Meiryo UI"/>
        </w:rPr>
        <w:t>11月から3月にかけて、およそ</w:t>
      </w:r>
      <w:r>
        <w:rPr>
          <w:rFonts w:ascii="Meiryo UI" w:hAnsi="Meiryo UI" w:eastAsia="Meiryo UI"/>
        </w:rPr>
        <w:t>200</w:t>
      </w:r>
      <w:r>
        <w:rPr>
          <w:rFonts w:ascii="Meiryo UI" w:hAnsi="Meiryo UI" w:eastAsia="Meiryo UI"/>
        </w:rPr>
        <w:t>羽の野生のツルの群れが、給餌場となる近くの畑に集まってきます。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