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阿寒湖</w:t>
      </w:r>
    </w:p>
    <w:p>
      <w:pPr/>
    </w:p>
    <w:p>
      <w:pPr/>
      <w:r>
        <w:rPr>
          <w:rFonts w:ascii="Meiryo UI" w:hAnsi="Meiryo UI" w:eastAsia="Meiryo UI"/>
        </w:rPr>
        <w:t>阿寒湖はカルデラ湖であり、マリモと呼ばれる希少な球状の緑藻の生息地</w:t>
      </w:r>
      <w:r>
        <w:rPr>
          <w:rFonts w:ascii="Meiryo UI" w:hAnsi="Meiryo UI" w:eastAsia="Meiryo UI"/>
        </w:rPr>
        <w:t>として有名</w:t>
      </w:r>
      <w:r>
        <w:rPr>
          <w:rFonts w:ascii="Meiryo UI" w:hAnsi="Meiryo UI" w:eastAsia="Meiryo UI"/>
        </w:rPr>
        <w:t>です。南岸沿いには天然温泉が湧き出ており、ボッケと呼ばれる沸き立つ泥火山の沼があります。</w:t>
      </w:r>
      <w:r>
        <w:rPr>
          <w:rFonts w:ascii="Meiryo UI" w:hAnsi="Meiryo UI" w:eastAsia="Meiryo UI"/>
        </w:rPr>
        <w:t>4月末から11月まで遊覧船によるクルーズや、冬期間には氷上でワカサギ釣りやゲレンデでは氷結した湖や温泉街を眺めながらのスキーを楽しむことができます。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