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金沢市足軽資料館</w:t>
      </w:r>
    </w:p>
    <w:p>
      <w:pPr/>
    </w:p>
    <w:p>
      <w:pPr/>
      <w:r>
        <w:rPr>
          <w:rFonts w:ascii="Meiryo UI" w:hAnsi="Meiryo UI" w:eastAsia="Meiryo UI"/>
        </w:rPr>
        <w:t>金沢市足軽資料館に来ると、日本の封建時代の雰囲気がより一層感じられる</w:t>
      </w:r>
      <w:r>
        <w:rPr>
          <w:rFonts w:ascii="Meiryo UI" w:hAnsi="Meiryo UI" w:eastAsia="Meiryo UI"/>
        </w:rPr>
        <w:t>でしょう</w:t>
      </w:r>
      <w:r>
        <w:rPr>
          <w:rFonts w:ascii="Meiryo UI" w:hAnsi="Meiryo UI" w:eastAsia="Meiryo UI"/>
        </w:rPr>
        <w:t>。</w:t>
      </w:r>
    </w:p>
    <w:p>
      <w:pPr/>
    </w:p>
    <w:p>
      <w:pPr/>
      <w:r>
        <w:rPr>
          <w:rFonts w:ascii="Meiryo UI" w:hAnsi="Meiryo UI" w:eastAsia="Meiryo UI"/>
        </w:rPr>
        <w:t>封建時代、家のデザインやサイズは階級によって</w:t>
      </w:r>
      <w:r>
        <w:rPr>
          <w:rFonts w:ascii="Meiryo UI" w:hAnsi="Meiryo UI" w:eastAsia="Meiryo UI"/>
        </w:rPr>
        <w:t>決められていました</w:t>
      </w:r>
      <w:r>
        <w:rPr>
          <w:rFonts w:ascii="Meiryo UI" w:hAnsi="Meiryo UI" w:eastAsia="Meiryo UI"/>
        </w:rPr>
        <w:t>。長町に見られる家の多くには、土壁が通り沿いに見え、専用の門をくぐると庭園が続く。これは、中流階級の武士の家だ。しかし、より低い階級の者の家は、生垣に囲まれた庭付きの家</w:t>
      </w:r>
      <w:r>
        <w:rPr>
          <w:rFonts w:ascii="Meiryo UI" w:hAnsi="Meiryo UI" w:eastAsia="Meiryo UI"/>
        </w:rPr>
        <w:t>でした</w:t>
      </w:r>
      <w:r>
        <w:rPr>
          <w:rFonts w:ascii="Meiryo UI" w:hAnsi="Meiryo UI" w:eastAsia="Meiryo UI"/>
        </w:rPr>
        <w:t>。このような構造は、金沢市足軽資料館で見ることができ</w:t>
      </w:r>
      <w:r>
        <w:rPr>
          <w:rFonts w:ascii="Meiryo UI" w:hAnsi="Meiryo UI" w:eastAsia="Meiryo UI"/>
        </w:rPr>
        <w:t>ます</w:t>
      </w:r>
      <w:r>
        <w:rPr>
          <w:rFonts w:ascii="Meiryo UI" w:hAnsi="Meiryo UI" w:eastAsia="Meiryo UI"/>
        </w:rPr>
        <w:t>。</w:t>
      </w:r>
    </w:p>
    <w:p>
      <w:pPr/>
    </w:p>
    <w:p>
      <w:pPr/>
      <w:r>
        <w:rPr>
          <w:rFonts w:ascii="Meiryo UI" w:hAnsi="Meiryo UI" w:eastAsia="Meiryo UI"/>
        </w:rPr>
        <w:t>この資料館に保存されているのは、最古の「足軽」の家として残された２棟で</w:t>
      </w:r>
      <w:r>
        <w:rPr>
          <w:rFonts w:ascii="Meiryo UI" w:hAnsi="Meiryo UI" w:eastAsia="Meiryo UI"/>
        </w:rPr>
        <w:t>す</w:t>
      </w:r>
      <w:r>
        <w:rPr>
          <w:rFonts w:ascii="Meiryo UI" w:hAnsi="Meiryo UI" w:eastAsia="Meiryo UI"/>
        </w:rPr>
        <w:t>。足軽は封建時代の日本の歩兵で</w:t>
      </w:r>
      <w:r>
        <w:rPr>
          <w:rFonts w:ascii="Meiryo UI" w:hAnsi="Meiryo UI" w:eastAsia="Meiryo UI"/>
        </w:rPr>
        <w:t>す</w:t>
      </w:r>
      <w:r>
        <w:rPr>
          <w:rFonts w:ascii="Meiryo UI" w:hAnsi="Meiryo UI" w:eastAsia="Meiryo UI"/>
        </w:rPr>
        <w:t>。足軽は</w:t>
      </w:r>
      <w:r>
        <w:rPr>
          <w:rFonts w:ascii="Meiryo UI" w:hAnsi="Meiryo UI" w:eastAsia="Meiryo UI"/>
        </w:rPr>
        <w:t>、</w:t>
      </w:r>
      <w:r>
        <w:rPr>
          <w:rFonts w:ascii="Meiryo UI" w:hAnsi="Meiryo UI" w:eastAsia="Meiryo UI"/>
        </w:rPr>
        <w:t>戦国時代</w:t>
      </w:r>
      <w:r>
        <w:rPr>
          <w:rFonts w:ascii="Meiryo UI" w:hAnsi="Meiryo UI" w:eastAsia="Meiryo UI"/>
        </w:rPr>
        <w:t>と桃山時代だったおおよそ</w:t>
      </w:r>
      <w:r>
        <w:rPr>
          <w:rFonts w:ascii="Meiryo UI" w:hAnsi="Meiryo UI" w:eastAsia="Meiryo UI"/>
        </w:rPr>
        <w:t>1467</w:t>
      </w:r>
      <w:r>
        <w:rPr>
          <w:rFonts w:ascii="Meiryo UI" w:hAnsi="Meiryo UI" w:eastAsia="Meiryo UI"/>
        </w:rPr>
        <w:t>〜</w:t>
      </w:r>
      <w:r>
        <w:rPr>
          <w:rFonts w:ascii="Meiryo UI" w:hAnsi="Meiryo UI" w:eastAsia="Meiryo UI"/>
        </w:rPr>
        <w:t>1600年</w:t>
      </w:r>
      <w:r>
        <w:rPr>
          <w:rFonts w:ascii="Meiryo UI" w:hAnsi="Meiryo UI" w:eastAsia="Meiryo UI"/>
        </w:rPr>
        <w:t>の間</w:t>
      </w:r>
      <w:r>
        <w:rPr>
          <w:rFonts w:ascii="Meiryo UI" w:hAnsi="Meiryo UI" w:eastAsia="Meiryo UI"/>
        </w:rPr>
        <w:t>には弓矢と鉄砲隊を構成して</w:t>
      </w:r>
      <w:r>
        <w:rPr>
          <w:rFonts w:ascii="Meiryo UI" w:hAnsi="Meiryo UI" w:eastAsia="Meiryo UI"/>
        </w:rPr>
        <w:t>いました</w:t>
      </w:r>
      <w:r>
        <w:rPr>
          <w:rFonts w:ascii="Meiryo UI" w:hAnsi="Meiryo UI" w:eastAsia="Meiryo UI"/>
        </w:rPr>
        <w:t>が、江戸時代（1603</w:t>
      </w:r>
      <w:r>
        <w:rPr>
          <w:rFonts w:ascii="Meiryo UI" w:hAnsi="Meiryo UI" w:eastAsia="Meiryo UI"/>
        </w:rPr>
        <w:t>―</w:t>
      </w:r>
      <w:r>
        <w:rPr>
          <w:rFonts w:ascii="Meiryo UI" w:hAnsi="Meiryo UI" w:eastAsia="Meiryo UI"/>
        </w:rPr>
        <w:t>186</w:t>
      </w:r>
      <w:r>
        <w:rPr>
          <w:rFonts w:ascii="Meiryo UI" w:hAnsi="Meiryo UI" w:eastAsia="Meiryo UI"/>
        </w:rPr>
        <w:t>7</w:t>
      </w:r>
      <w:r>
        <w:rPr>
          <w:rFonts w:ascii="Meiryo UI" w:hAnsi="Meiryo UI" w:eastAsia="Meiryo UI"/>
        </w:rPr>
        <w:t>）の加賀藩</w:t>
      </w:r>
      <w:r>
        <w:rPr>
          <w:rFonts w:ascii="Meiryo UI" w:hAnsi="Meiryo UI" w:eastAsia="Meiryo UI"/>
        </w:rPr>
        <w:t>（金沢を中心とする封建時代の石川）</w:t>
      </w:r>
      <w:r>
        <w:rPr>
          <w:rFonts w:ascii="Meiryo UI" w:hAnsi="Meiryo UI" w:eastAsia="Meiryo UI"/>
        </w:rPr>
        <w:t>では武士階級の最下位として</w:t>
      </w:r>
      <w:r>
        <w:rPr>
          <w:rFonts w:ascii="Meiryo UI" w:hAnsi="Meiryo UI" w:eastAsia="Meiryo UI"/>
        </w:rPr>
        <w:t>位置づけられました</w:t>
      </w:r>
      <w:r>
        <w:rPr>
          <w:rFonts w:ascii="Meiryo UI" w:hAnsi="Meiryo UI" w:eastAsia="Meiryo UI"/>
        </w:rPr>
        <w:t xml:space="preserve">。 </w:t>
      </w:r>
    </w:p>
    <w:p>
      <w:pPr/>
    </w:p>
    <w:p>
      <w:pPr/>
      <w:r>
        <w:rPr>
          <w:rFonts w:ascii="Meiryo UI" w:hAnsi="Meiryo UI" w:eastAsia="Meiryo UI"/>
        </w:rPr>
        <w:t>資料館には、高西家と清水家の２棟の足軽屋敷がある。訪問者は、これらの家屋内を歩き回り、当時の足軽の住居</w:t>
      </w:r>
      <w:r>
        <w:rPr>
          <w:rFonts w:ascii="Meiryo UI" w:hAnsi="Meiryo UI" w:eastAsia="Meiryo UI"/>
        </w:rPr>
        <w:t>、</w:t>
      </w:r>
      <w:r>
        <w:rPr>
          <w:rFonts w:ascii="Meiryo UI" w:hAnsi="Meiryo UI" w:eastAsia="Meiryo UI"/>
        </w:rPr>
        <w:t>生活、社会について知ることができ</w:t>
      </w:r>
      <w:r>
        <w:rPr>
          <w:rFonts w:ascii="Meiryo UI" w:hAnsi="Meiryo UI" w:eastAsia="Meiryo UI"/>
        </w:rPr>
        <w:t>ます</w:t>
      </w:r>
      <w:r>
        <w:rPr>
          <w:rFonts w:ascii="Meiryo UI" w:hAnsi="Meiryo UI" w:eastAsia="Meiryo UI"/>
        </w:rPr>
        <w:t>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