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A6A6D" w14:textId="77777777" w:rsidR="004D08CE" w:rsidRDefault="004D08CE" w:rsidP="004D08CE">
      <w:pPr>
        <w:adjustRightInd w:val="0"/>
        <w:snapToGrid w:val="0"/>
        <w:spacing w:line="240" w:lineRule="auto"/>
        <w:contextualSpacing/>
        <w:rPr>
          <w:rFonts w:ascii="Meiryo UI" w:eastAsia="Meiryo UI" w:hAnsi="Meiryo UI" w:cs="Times New Roman"/>
          <w:b/>
          <w:bCs/>
          <w:kern w:val="2"/>
          <w:szCs w:val="24"/>
        </w:rPr>
      </w:pPr>
      <w:r>
        <w:rPr>
          <w:rFonts w:ascii="Meiryo UI" w:eastAsia="Meiryo UI" w:hAnsi="Meiryo UI" w:cs="Times New Roman" w:hint="eastAsia"/>
          <w:b/>
          <w:bCs/>
          <w:kern w:val="2"/>
          <w:szCs w:val="24"/>
        </w:rPr>
        <w:t>日光の実情：宗教と地理</w:t>
      </w:r>
    </w:p>
    <w:p w14:paraId="0F21A18E" w14:textId="77777777" w:rsidR="004D08CE" w:rsidRDefault="004D08CE" w:rsidP="004D08CE">
      <w:pPr>
        <w:adjustRightInd w:val="0"/>
        <w:snapToGrid w:val="0"/>
        <w:spacing w:line="240" w:lineRule="auto"/>
        <w:contextualSpacing/>
        <w:rPr>
          <w:rFonts w:ascii="Meiryo UI" w:eastAsia="Meiryo UI" w:hAnsi="Meiryo UI" w:cs="Times New Roman" w:hint="eastAsia"/>
          <w:b/>
          <w:bCs/>
          <w:kern w:val="2"/>
          <w:szCs w:val="24"/>
        </w:rPr>
      </w:pPr>
    </w:p>
    <w:p w14:paraId="183F82C7" w14:textId="77777777" w:rsidR="004D08CE" w:rsidRDefault="004D08CE" w:rsidP="004D08CE">
      <w:pPr>
        <w:adjustRightInd w:val="0"/>
        <w:snapToGrid w:val="0"/>
        <w:spacing w:line="240" w:lineRule="auto"/>
        <w:contextualSpacing/>
        <w:rPr>
          <w:rFonts w:ascii="Meiryo UI" w:eastAsia="Meiryo UI" w:hAnsi="Meiryo UI" w:cs="Times New Roman" w:hint="eastAsia"/>
          <w:b/>
          <w:bCs/>
          <w:kern w:val="2"/>
          <w:szCs w:val="24"/>
        </w:rPr>
      </w:pPr>
      <w:r>
        <w:rPr>
          <w:rFonts w:ascii="Meiryo UI" w:eastAsia="Meiryo UI" w:hAnsi="Meiryo UI" w:cs="Times New Roman" w:hint="eastAsia"/>
          <w:b/>
          <w:bCs/>
          <w:kern w:val="2"/>
          <w:szCs w:val="24"/>
        </w:rPr>
        <w:t>日光の名前の由来</w:t>
      </w:r>
    </w:p>
    <w:p w14:paraId="5788DCFD"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r>
        <w:rPr>
          <w:rFonts w:ascii="Meiryo UI" w:eastAsia="Meiryo UI" w:hAnsi="Meiryo UI" w:cs="Times New Roman" w:hint="eastAsia"/>
          <w:kern w:val="2"/>
          <w:szCs w:val="24"/>
        </w:rPr>
        <w:t>勝道上人（735～817）が日光に来て、南台山で宗教的な修行をしたとされている。当時は、インドの南の島にある観音様の故郷であるポタラカ山の日本語発音で「二荒山」と呼ばれていた。</w:t>
      </w:r>
    </w:p>
    <w:p w14:paraId="3892C7CD"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r>
        <w:rPr>
          <w:rFonts w:ascii="Meiryo UI" w:eastAsia="Meiryo UI" w:hAnsi="Meiryo UI" w:cs="Times New Roman" w:hint="eastAsia"/>
          <w:kern w:val="2"/>
          <w:szCs w:val="24"/>
        </w:rPr>
        <w:tab/>
        <w:t>漢字の「二荒」は「にこう」とも発音することができ、有名な僧侶である空海（774～835）がこの変化を示唆したとされている。時が経つにつれ、「にこう」は「にっこう」となり、「日光」と書かれるようになった。この新しい文字は天台仏教の最も尊重された神である大日如来を指していると考えられる。この地は「日光」と呼ばれるようになり、やがて男体山と呼ばれるようになった。</w:t>
      </w:r>
    </w:p>
    <w:p w14:paraId="7207E0E8"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p>
    <w:p w14:paraId="334C1187" w14:textId="77777777" w:rsidR="004D08CE" w:rsidRDefault="004D08CE" w:rsidP="004D08CE">
      <w:pPr>
        <w:adjustRightInd w:val="0"/>
        <w:snapToGrid w:val="0"/>
        <w:spacing w:line="240" w:lineRule="auto"/>
        <w:contextualSpacing/>
        <w:rPr>
          <w:rFonts w:ascii="Meiryo UI" w:eastAsia="Meiryo UI" w:hAnsi="Meiryo UI" w:cs="Times New Roman" w:hint="eastAsia"/>
          <w:b/>
          <w:bCs/>
          <w:kern w:val="2"/>
          <w:szCs w:val="24"/>
        </w:rPr>
      </w:pPr>
      <w:r>
        <w:rPr>
          <w:rFonts w:ascii="Meiryo UI" w:eastAsia="Meiryo UI" w:hAnsi="Meiryo UI" w:cs="Times New Roman" w:hint="eastAsia"/>
          <w:b/>
          <w:bCs/>
          <w:kern w:val="2"/>
          <w:szCs w:val="24"/>
        </w:rPr>
        <w:t>霊山</w:t>
      </w:r>
    </w:p>
    <w:p w14:paraId="08493B97"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r>
        <w:rPr>
          <w:rFonts w:ascii="Meiryo UI" w:eastAsia="Meiryo UI" w:hAnsi="Meiryo UI" w:cs="Times New Roman" w:hint="eastAsia"/>
          <w:kern w:val="2"/>
          <w:szCs w:val="24"/>
        </w:rPr>
        <w:t>日光の山々は、仏教と神道の両方の神の化身と考えられている。</w:t>
      </w:r>
    </w:p>
    <w:p w14:paraId="7C7FD7A2"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p>
    <w:p w14:paraId="4F806281"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lang w:eastAsia="zh-TW"/>
        </w:rPr>
      </w:pPr>
      <w:r>
        <w:rPr>
          <w:rFonts w:ascii="Meiryo UI" w:eastAsia="Meiryo UI" w:hAnsi="Meiryo UI" w:cs="Times New Roman" w:hint="eastAsia"/>
          <w:kern w:val="2"/>
          <w:szCs w:val="24"/>
          <w:lang w:eastAsia="zh-TW"/>
        </w:rPr>
        <w:t>太郎山（2,368m）</w:t>
      </w:r>
    </w:p>
    <w:p w14:paraId="0B4FC40F"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lang w:eastAsia="zh-TW"/>
        </w:rPr>
      </w:pPr>
      <w:r>
        <w:rPr>
          <w:rFonts w:ascii="Meiryo UI" w:eastAsia="Meiryo UI" w:hAnsi="Meiryo UI" w:cs="Times New Roman" w:hint="eastAsia"/>
          <w:kern w:val="2"/>
          <w:szCs w:val="24"/>
          <w:lang w:eastAsia="zh-TW"/>
        </w:rPr>
        <w:t>仏教徒：馬頭観音</w:t>
      </w:r>
    </w:p>
    <w:p w14:paraId="0E213B16"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lang w:eastAsia="zh-TW"/>
        </w:rPr>
      </w:pPr>
      <w:r>
        <w:rPr>
          <w:rFonts w:ascii="Meiryo UI" w:eastAsia="Meiryo UI" w:hAnsi="Meiryo UI" w:cs="Times New Roman" w:hint="eastAsia"/>
          <w:kern w:val="2"/>
          <w:szCs w:val="24"/>
          <w:lang w:eastAsia="zh-TW"/>
        </w:rPr>
        <w:t>神道：阿遅須枳高日子命</w:t>
      </w:r>
    </w:p>
    <w:p w14:paraId="2BE460FB"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lang w:eastAsia="zh-TW"/>
        </w:rPr>
      </w:pPr>
    </w:p>
    <w:p w14:paraId="73695A8B"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lang w:eastAsia="zh-CN"/>
        </w:rPr>
      </w:pPr>
      <w:r>
        <w:rPr>
          <w:rFonts w:ascii="Meiryo UI" w:eastAsia="Meiryo UI" w:hAnsi="Meiryo UI" w:cs="Times New Roman" w:hint="eastAsia"/>
          <w:kern w:val="2"/>
          <w:szCs w:val="24"/>
          <w:lang w:eastAsia="zh-CN"/>
        </w:rPr>
        <w:t>女峰山（2,464m）</w:t>
      </w:r>
    </w:p>
    <w:p w14:paraId="2BC36CC6"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lang w:eastAsia="zh-CN"/>
        </w:rPr>
      </w:pPr>
      <w:r>
        <w:rPr>
          <w:rFonts w:ascii="Meiryo UI" w:eastAsia="Meiryo UI" w:hAnsi="Meiryo UI" w:cs="Times New Roman" w:hint="eastAsia"/>
          <w:kern w:val="2"/>
          <w:szCs w:val="24"/>
          <w:lang w:eastAsia="zh-CN"/>
        </w:rPr>
        <w:t>仏教徒：阿弥陀如来</w:t>
      </w:r>
    </w:p>
    <w:p w14:paraId="0330BF86"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r>
        <w:rPr>
          <w:rFonts w:ascii="Meiryo UI" w:eastAsia="Meiryo UI" w:hAnsi="Meiryo UI" w:cs="Times New Roman" w:hint="eastAsia"/>
          <w:kern w:val="2"/>
          <w:szCs w:val="24"/>
        </w:rPr>
        <w:t>神道：田心姫命</w:t>
      </w:r>
    </w:p>
    <w:p w14:paraId="0030381F"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p>
    <w:p w14:paraId="54E5B8D5"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r>
        <w:rPr>
          <w:rFonts w:ascii="Meiryo UI" w:eastAsia="Meiryo UI" w:hAnsi="Meiryo UI" w:cs="Times New Roman" w:hint="eastAsia"/>
          <w:kern w:val="2"/>
          <w:szCs w:val="24"/>
        </w:rPr>
        <w:t>男体山（2,484m）</w:t>
      </w:r>
    </w:p>
    <w:p w14:paraId="0BF09D5E"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r>
        <w:rPr>
          <w:rFonts w:ascii="Meiryo UI" w:eastAsia="Meiryo UI" w:hAnsi="Meiryo UI" w:cs="Times New Roman" w:hint="eastAsia"/>
          <w:kern w:val="2"/>
          <w:szCs w:val="24"/>
        </w:rPr>
        <w:t>仏教徒：千住観音</w:t>
      </w:r>
    </w:p>
    <w:p w14:paraId="28D1C823"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r>
        <w:rPr>
          <w:rFonts w:ascii="Meiryo UI" w:eastAsia="Meiryo UI" w:hAnsi="Meiryo UI" w:cs="Times New Roman" w:hint="eastAsia"/>
          <w:kern w:val="2"/>
          <w:szCs w:val="24"/>
        </w:rPr>
        <w:t>神道：大汝命</w:t>
      </w:r>
    </w:p>
    <w:p w14:paraId="12F7A7E8"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p>
    <w:p w14:paraId="41F123CE" w14:textId="77777777" w:rsidR="004D08CE" w:rsidRDefault="004D08CE" w:rsidP="004D08CE">
      <w:pPr>
        <w:adjustRightInd w:val="0"/>
        <w:snapToGrid w:val="0"/>
        <w:spacing w:line="240" w:lineRule="auto"/>
        <w:contextualSpacing/>
        <w:rPr>
          <w:rFonts w:ascii="Meiryo UI" w:eastAsia="Meiryo UI" w:hAnsi="Meiryo UI" w:cs="Times New Roman" w:hint="eastAsia"/>
          <w:b/>
          <w:bCs/>
          <w:kern w:val="2"/>
          <w:szCs w:val="24"/>
        </w:rPr>
      </w:pPr>
      <w:r>
        <w:rPr>
          <w:rFonts w:ascii="Meiryo UI" w:eastAsia="Meiryo UI" w:hAnsi="Meiryo UI" w:cs="Times New Roman" w:hint="eastAsia"/>
          <w:b/>
          <w:bCs/>
          <w:kern w:val="2"/>
          <w:szCs w:val="24"/>
        </w:rPr>
        <w:t>滝</w:t>
      </w:r>
    </w:p>
    <w:p w14:paraId="5AF77C56"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r>
        <w:rPr>
          <w:rFonts w:ascii="Meiryo UI" w:eastAsia="Meiryo UI" w:hAnsi="Meiryo UI" w:cs="Times New Roman" w:hint="eastAsia"/>
          <w:kern w:val="2"/>
          <w:szCs w:val="24"/>
        </w:rPr>
        <w:t>日光地方には250以上の滝があり、その多くは滝の下に立つ禊の修行に使われている。</w:t>
      </w:r>
    </w:p>
    <w:p w14:paraId="6369DBA9"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p>
    <w:p w14:paraId="6F1CDC3A" w14:textId="77777777" w:rsidR="004D08CE" w:rsidRDefault="004D08CE" w:rsidP="004D08CE">
      <w:pPr>
        <w:adjustRightInd w:val="0"/>
        <w:snapToGrid w:val="0"/>
        <w:spacing w:line="240" w:lineRule="auto"/>
        <w:contextualSpacing/>
        <w:rPr>
          <w:rFonts w:ascii="Meiryo UI" w:eastAsia="Meiryo UI" w:hAnsi="Meiryo UI" w:cs="Times New Roman" w:hint="eastAsia"/>
          <w:b/>
          <w:bCs/>
          <w:kern w:val="2"/>
          <w:szCs w:val="24"/>
        </w:rPr>
      </w:pPr>
      <w:r>
        <w:rPr>
          <w:rFonts w:ascii="Meiryo UI" w:eastAsia="Meiryo UI" w:hAnsi="Meiryo UI" w:cs="Times New Roman" w:hint="eastAsia"/>
          <w:b/>
          <w:bCs/>
          <w:kern w:val="2"/>
          <w:szCs w:val="24"/>
        </w:rPr>
        <w:t>湖</w:t>
      </w:r>
    </w:p>
    <w:p w14:paraId="4139843F" w14:textId="77777777" w:rsidR="004D08CE" w:rsidRDefault="004D08CE" w:rsidP="004D08CE">
      <w:pPr>
        <w:adjustRightInd w:val="0"/>
        <w:snapToGrid w:val="0"/>
        <w:spacing w:line="240" w:lineRule="auto"/>
        <w:contextualSpacing/>
        <w:rPr>
          <w:rFonts w:ascii="Meiryo UI" w:eastAsia="Meiryo UI" w:hAnsi="Meiryo UI" w:cs="Times New Roman" w:hint="eastAsia"/>
          <w:kern w:val="2"/>
          <w:szCs w:val="24"/>
        </w:rPr>
      </w:pPr>
      <w:r>
        <w:rPr>
          <w:rFonts w:ascii="Meiryo UI" w:eastAsia="Meiryo UI" w:hAnsi="Meiryo UI" w:cs="Times New Roman" w:hint="eastAsia"/>
          <w:kern w:val="2"/>
          <w:szCs w:val="24"/>
        </w:rPr>
        <w:t>奥日光を含む日光地域には、48の湖があるが、それ以外にも多くの小さな水域がある。48という数字は仏教における縁起の良い数字で、法蔵菩薩が成仏して阿弥陀如来となる前に立てた48願を表している。</w:t>
      </w:r>
    </w:p>
    <w:p w14:paraId="2FC03BB0" w14:textId="665C2893" w:rsidR="000E308C" w:rsidRPr="004D08CE" w:rsidRDefault="000E308C" w:rsidP="004D08CE"/>
    <w:sectPr w:rsidR="000E308C" w:rsidRPr="004D08CE">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98F6F" w14:textId="77777777" w:rsidR="005E3A1D" w:rsidRDefault="005E3A1D" w:rsidP="004F06BF">
      <w:pPr>
        <w:spacing w:after="0" w:line="240" w:lineRule="auto"/>
      </w:pPr>
      <w:r>
        <w:separator/>
      </w:r>
    </w:p>
  </w:endnote>
  <w:endnote w:type="continuationSeparator" w:id="0">
    <w:p w14:paraId="5C8CEB46" w14:textId="77777777" w:rsidR="005E3A1D" w:rsidRDefault="005E3A1D" w:rsidP="004F06BF">
      <w:pPr>
        <w:spacing w:after="0" w:line="240" w:lineRule="auto"/>
      </w:pPr>
      <w:r>
        <w:continuationSeparator/>
      </w:r>
    </w:p>
  </w:endnote>
  <w:endnote w:type="continuationNotice" w:id="1">
    <w:p w14:paraId="73517EB8" w14:textId="77777777" w:rsidR="005E3A1D" w:rsidRDefault="005E3A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969FA" w14:textId="77777777" w:rsidR="005E3A1D" w:rsidRDefault="005E3A1D" w:rsidP="004F06BF">
      <w:pPr>
        <w:spacing w:after="0" w:line="240" w:lineRule="auto"/>
      </w:pPr>
      <w:r>
        <w:separator/>
      </w:r>
    </w:p>
  </w:footnote>
  <w:footnote w:type="continuationSeparator" w:id="0">
    <w:p w14:paraId="0F30CE88" w14:textId="77777777" w:rsidR="005E3A1D" w:rsidRDefault="005E3A1D" w:rsidP="004F06BF">
      <w:pPr>
        <w:spacing w:after="0" w:line="240" w:lineRule="auto"/>
      </w:pPr>
      <w:r>
        <w:continuationSeparator/>
      </w:r>
    </w:p>
  </w:footnote>
  <w:footnote w:type="continuationNotice" w:id="1">
    <w:p w14:paraId="091694CF" w14:textId="77777777" w:rsidR="005E3A1D" w:rsidRDefault="005E3A1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0241">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429AF"/>
    <w:rsid w:val="00072626"/>
    <w:rsid w:val="00096B68"/>
    <w:rsid w:val="000D4F31"/>
    <w:rsid w:val="000E1810"/>
    <w:rsid w:val="000E308C"/>
    <w:rsid w:val="000E5DD3"/>
    <w:rsid w:val="001067FC"/>
    <w:rsid w:val="00126C3A"/>
    <w:rsid w:val="00132B00"/>
    <w:rsid w:val="0016122C"/>
    <w:rsid w:val="001725E6"/>
    <w:rsid w:val="001D219D"/>
    <w:rsid w:val="001D343B"/>
    <w:rsid w:val="001E2634"/>
    <w:rsid w:val="00203AE3"/>
    <w:rsid w:val="0021784A"/>
    <w:rsid w:val="00236F86"/>
    <w:rsid w:val="00250894"/>
    <w:rsid w:val="00286EEA"/>
    <w:rsid w:val="00287D7B"/>
    <w:rsid w:val="002B0E65"/>
    <w:rsid w:val="002C3AB0"/>
    <w:rsid w:val="002E4E46"/>
    <w:rsid w:val="00307009"/>
    <w:rsid w:val="00312B66"/>
    <w:rsid w:val="003475E2"/>
    <w:rsid w:val="00354799"/>
    <w:rsid w:val="00393703"/>
    <w:rsid w:val="003D51C7"/>
    <w:rsid w:val="003E7863"/>
    <w:rsid w:val="003F0C7A"/>
    <w:rsid w:val="004208E8"/>
    <w:rsid w:val="00421808"/>
    <w:rsid w:val="004D08CE"/>
    <w:rsid w:val="004F017D"/>
    <w:rsid w:val="004F06BF"/>
    <w:rsid w:val="00520A8D"/>
    <w:rsid w:val="00570AE1"/>
    <w:rsid w:val="005A41A0"/>
    <w:rsid w:val="005B5F06"/>
    <w:rsid w:val="005D7D04"/>
    <w:rsid w:val="005E3A1D"/>
    <w:rsid w:val="005F25A7"/>
    <w:rsid w:val="00602065"/>
    <w:rsid w:val="006023BF"/>
    <w:rsid w:val="006417B7"/>
    <w:rsid w:val="00656E66"/>
    <w:rsid w:val="006614D1"/>
    <w:rsid w:val="006D5FC2"/>
    <w:rsid w:val="006E07A1"/>
    <w:rsid w:val="006F1866"/>
    <w:rsid w:val="007109C3"/>
    <w:rsid w:val="00784D14"/>
    <w:rsid w:val="007A6600"/>
    <w:rsid w:val="007B0B21"/>
    <w:rsid w:val="007C4C14"/>
    <w:rsid w:val="007D0DB0"/>
    <w:rsid w:val="007D2383"/>
    <w:rsid w:val="007D69C1"/>
    <w:rsid w:val="007F1991"/>
    <w:rsid w:val="00891DBA"/>
    <w:rsid w:val="00893FF2"/>
    <w:rsid w:val="008A4A2D"/>
    <w:rsid w:val="008D49A4"/>
    <w:rsid w:val="008E711C"/>
    <w:rsid w:val="008F7A0A"/>
    <w:rsid w:val="00911EF2"/>
    <w:rsid w:val="0092421C"/>
    <w:rsid w:val="00960349"/>
    <w:rsid w:val="00992BB5"/>
    <w:rsid w:val="009932B2"/>
    <w:rsid w:val="009D68AB"/>
    <w:rsid w:val="00A133F3"/>
    <w:rsid w:val="00A14CAA"/>
    <w:rsid w:val="00A1722B"/>
    <w:rsid w:val="00A44382"/>
    <w:rsid w:val="00A75BB2"/>
    <w:rsid w:val="00A92D13"/>
    <w:rsid w:val="00AC52AD"/>
    <w:rsid w:val="00AF77CE"/>
    <w:rsid w:val="00B0634E"/>
    <w:rsid w:val="00B10C78"/>
    <w:rsid w:val="00B3233B"/>
    <w:rsid w:val="00B459B4"/>
    <w:rsid w:val="00B71001"/>
    <w:rsid w:val="00BB4669"/>
    <w:rsid w:val="00BC1F45"/>
    <w:rsid w:val="00BD4ECF"/>
    <w:rsid w:val="00BF2F34"/>
    <w:rsid w:val="00C20695"/>
    <w:rsid w:val="00C675C1"/>
    <w:rsid w:val="00CD05CB"/>
    <w:rsid w:val="00D24422"/>
    <w:rsid w:val="00D663EE"/>
    <w:rsid w:val="00DA697C"/>
    <w:rsid w:val="00DF14C2"/>
    <w:rsid w:val="00E0541A"/>
    <w:rsid w:val="00E13240"/>
    <w:rsid w:val="00E325C7"/>
    <w:rsid w:val="00E567B2"/>
    <w:rsid w:val="00E740F5"/>
    <w:rsid w:val="00EE696F"/>
    <w:rsid w:val="00EF52F0"/>
    <w:rsid w:val="00F96C6C"/>
    <w:rsid w:val="00FA1278"/>
    <w:rsid w:val="00FC0148"/>
    <w:rsid w:val="00FC2444"/>
    <w:rsid w:val="00FF7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08296803">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73A8B5F3-F72E-4AD8-A45C-3FFAB61F18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480</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2022-11-08T07:32:00Z</dcterms:created>
  <dcterms:modified xsi:type="dcterms:W3CDTF">2022-11-08T07:32:00Z</dcterms:modified>
</cp:coreProperties>
</file>