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212" w:rsidRPr="006317C9" w:rsidRDefault="00325212" w:rsidP="00C3350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圓月島</w:t>
      </w:r>
    </w:p>
    <w:p/>
    <w:p w:rsidR="00325212" w:rsidRPr="006317C9" w:rsidRDefault="00325212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圓月島意為「圓月之島｣，島上有一座直徑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9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公尺的洞穴，每逢春分和秋分之時，夕陽將不偏不倚地嵌入其中。</w:t>
      </w:r>
    </w:p>
    <w:p w:rsidR="00325212" w:rsidRPr="006317C9" w:rsidRDefault="00325212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圓月島也曾是列島的一部分，但由於不斷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經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受風侵浪蝕，如今只能以僅存的小島之姿亮相於眼前。這座詩情畫意的小島坐落在和歌山縣的白濱海域，是極富人氣的落日名勝。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212"/>
    <w:rsid w:val="0032521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BCC18-B0DB-4BED-B7CF-126B47A3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