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3FAA" w:rsidRPr="00546A60" w:rsidRDefault="004A3FAA" w:rsidP="00484AD0">
      <w:pPr>
        <w:pStyle w:val="HTML"/>
        <w:adjustRightInd w:val="0"/>
        <w:snapToGrid w:val="0"/>
        <w:jc w:val="both"/>
        <w:textAlignment w:val="baseline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szCs w:val="22"/>
          <w:lang w:eastAsia="zh-CN"/>
        </w:rPr>
      </w:pPr>
      <w:r w:rsidRPr="00546A60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szCs w:val="22"/>
          <w:lang w:eastAsia="zh-CN"/>
        </w:rPr>
        <w:t>天上山</w:t>
      </w:r>
    </w:p>
    <w:p/>
    <w:p w:rsidR="004A3FAA" w:rsidRPr="00572522" w:rsidRDefault="004A3FAA" w:rsidP="00484AD0">
      <w:pPr>
        <w:pStyle w:val="HTML"/>
        <w:adjustRightInd w:val="0"/>
        <w:snapToGrid w:val="0"/>
        <w:ind w:firstLineChars="200" w:firstLine="462"/>
        <w:jc w:val="both"/>
        <w:textAlignment w:val="baseline"/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</w:pP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天上山海拔9</w:t>
      </w:r>
      <w:r w:rsidRPr="00572522">
        <w:rPr>
          <w:rFonts w:ascii="Source Han Sans CN Normal" w:eastAsia="Source Han Sans CN Normal" w:hAnsi="Source Han Sans CN Normal" w:cs="Arial"/>
          <w:color w:val="000000" w:themeColor="text1"/>
          <w:sz w:val="22"/>
          <w:szCs w:val="22"/>
          <w:lang w:eastAsia="zh-CN"/>
        </w:rPr>
        <w:t>72</w:t>
      </w: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米，位于安艺太田町南部深山的筒贺地区。登山道由森林疗养的据点——龙头峡山麓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起始</w:t>
      </w: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，经由半山腰的“拂晓森林”一直延伸至山顶。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由</w:t>
      </w: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zCs w:val="22"/>
          <w:lang w:eastAsia="zh-CN"/>
        </w:rPr>
        <w:t>该登山道上下山皆非易事，仅建议经验丰富的登山者挑战登顶。</w:t>
      </w:r>
    </w:p>
    <w:p w:rsidR="004A3FAA" w:rsidRPr="00EB63FB" w:rsidRDefault="004A3FAA" w:rsidP="00484AD0">
      <w:pPr>
        <w:adjustRightInd w:val="0"/>
        <w:snapToGrid w:val="0"/>
        <w:ind w:firstLineChars="200" w:firstLine="462"/>
        <w:rPr>
          <w:lang w:eastAsia="zh-CN"/>
        </w:rPr>
      </w:pP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“拂晓森林”是一座名副其实的原始森林。在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此</w:t>
      </w: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，日本特有的柳杉、扁柏、冷杉和七叶树巨木参天，郁郁葱葱。其中大部分树木树龄已达1</w:t>
      </w:r>
      <w:r w:rsidRPr="0057252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00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至</w:t>
      </w:r>
      <w:r w:rsidRPr="00572522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CN"/>
        </w:rPr>
        <w:t>400</w:t>
      </w: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年。穿过“拂晓森林”，看倾倒的朽木横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卧</w:t>
      </w: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于繁茂的绿树与绽放的新芽前，能给您恍如穿越前世、现世、来生般的体验。沿着登山道踏上山顶，壮丽的景象便呈现眼前。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不过</w:t>
      </w: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请务必当心，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切勿</w:t>
      </w: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擅离登山路径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，以免</w:t>
      </w: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干扰野生动植物，让我们共同守护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这片</w:t>
      </w:r>
      <w:r w:rsidRPr="00572522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CN"/>
        </w:rPr>
        <w:t>珍贵的原始森林。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FAA"/>
    <w:rsid w:val="00444234"/>
    <w:rsid w:val="004A3FA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8A4F7-6EE2-4419-B1F9-E58474FE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qFormat/>
    <w:rsid w:val="004A3F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qFormat/>
    <w:rsid w:val="004A3FAA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2023-07-11T04:02:00Z</dcterms:created>
  <dcterms:modified xsi:type="dcterms:W3CDTF">2023-07-11T04:02:00Z</dcterms:modified>
</cp:coreProperties>
</file>