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4CCD" w:rsidRDefault="00D04CCD">
      <w:pPr>
        <w:rPr>
          <w:rFonts w:eastAsia="思源黑体 CN Normal"/>
          <w:sz w:val="22"/>
          <w:lang w:eastAsia="zh-TW"/>
        </w:rPr>
      </w:pPr>
      <w:r>
        <w:rPr>
          <w:rFonts w:eastAsia="思源黑体 CN Normal"/>
          <w:b/>
          <w:bCs/>
          <w:color w:val="000000"/>
          <w:sz w:val="22"/>
          <w:lang w:eastAsia="zh-TW"/>
        </w:rPr>
        <w:t>鍋太郎和山形縣芋煮會</w:t>
      </w:r>
      <w:r>
        <w:rPr>
          <w:rFonts w:eastAsia="思源黑体 CN Normal"/>
          <w:b/>
          <w:bCs/>
          <w:color w:val="000000"/>
          <w:sz w:val="22"/>
          <w:lang w:eastAsia="zh-CN"/>
        </w:rPr>
        <w:t xml:space="preserve"> (Sign)</w:t>
      </w:r>
      <w:r>
        <w:rPr>
          <w:rFonts w:eastAsia="思源黑体 CN Normal"/>
          <w:sz w:val="22"/>
          <w:lang w:eastAsia="zh-CN"/>
        </w:rPr>
        <w:t xml:space="preserve"> </w:t>
      </w:r>
    </w:p>
    <w:p w:rsidR="00D04CCD" w:rsidRDefault="00D04CCD">
      <w:pPr>
        <w:rPr>
          <w:rFonts w:eastAsia="思源黑体 CN Normal"/>
          <w:sz w:val="22"/>
          <w:lang w:eastAsia="zh-TW"/>
        </w:rPr>
      </w:pPr>
      <w:r/>
    </w:p>
    <w:p w:rsidR="00D04CCD" w:rsidRDefault="00D04CCD">
      <w:pPr>
        <w:tabs>
          <w:tab w:val="left" w:pos="284"/>
        </w:tabs>
        <w:rPr>
          <w:rFonts w:eastAsia="思源黑体 CN Normal"/>
          <w:color w:val="000000"/>
          <w:sz w:val="22"/>
          <w:lang w:eastAsia="zh-TW"/>
        </w:rPr>
      </w:pPr>
      <w:r>
        <w:rPr>
          <w:rFonts w:eastAsia="思源黑体 CN Normal"/>
          <w:color w:val="000000"/>
          <w:sz w:val="22"/>
          <w:lang w:eastAsia="zh-TW"/>
        </w:rPr>
        <w:t xml:space="preserve">　　在秋季天氣較為寒冷的時候，許多山形縣的人會吃一碗熱騰騰的芋煮來暖身。顧名思義，這碗湯是以芋頭</w:t>
      </w:r>
      <w:r>
        <w:rPr>
          <w:rFonts w:eastAsia="思源黑体 CN Normal" w:hint="eastAsia"/>
          <w:color w:val="000000"/>
          <w:sz w:val="22"/>
          <w:lang w:eastAsia="zh-TW"/>
        </w:rPr>
        <w:t>（</w:t>
      </w:r>
      <w:r>
        <w:rPr>
          <w:rFonts w:eastAsia="思源黑体 CN Normal"/>
          <w:color w:val="000000"/>
          <w:sz w:val="22"/>
          <w:lang w:eastAsia="zh-TW"/>
        </w:rPr>
        <w:t>「里芋」</w:t>
      </w:r>
      <w:r>
        <w:rPr>
          <w:rFonts w:eastAsia="思源黑体 CN Normal" w:hint="eastAsia"/>
          <w:color w:val="000000"/>
          <w:sz w:val="22"/>
          <w:lang w:eastAsia="zh-TW"/>
        </w:rPr>
        <w:t>）</w:t>
      </w:r>
      <w:r>
        <w:rPr>
          <w:rFonts w:eastAsia="思源黑体 CN Normal"/>
          <w:color w:val="000000"/>
          <w:sz w:val="22"/>
          <w:lang w:eastAsia="zh-TW"/>
        </w:rPr>
        <w:t>為主要材料，然後再加以燉煮的料理，歷史則可追溯到江戶時代（西元</w:t>
      </w:r>
      <w:r>
        <w:rPr>
          <w:rFonts w:eastAsia="思源黑体 CN Normal"/>
          <w:color w:val="000000"/>
          <w:sz w:val="22"/>
          <w:lang w:eastAsia="zh-TW"/>
        </w:rPr>
        <w:t>1603</w:t>
      </w:r>
      <w:r>
        <w:rPr>
          <w:rFonts w:eastAsia="思源黑体 CN Normal"/>
          <w:color w:val="000000"/>
          <w:sz w:val="22"/>
          <w:lang w:eastAsia="zh-TW"/>
        </w:rPr>
        <w:t>－</w:t>
      </w:r>
      <w:r>
        <w:rPr>
          <w:rFonts w:eastAsia="思源黑体 CN Normal"/>
          <w:color w:val="000000"/>
          <w:sz w:val="22"/>
          <w:lang w:eastAsia="zh-TW"/>
        </w:rPr>
        <w:t>1867</w:t>
      </w:r>
      <w:r>
        <w:rPr>
          <w:rFonts w:eastAsia="思源黑体 CN Normal"/>
          <w:color w:val="000000"/>
          <w:sz w:val="22"/>
          <w:lang w:eastAsia="zh-TW"/>
        </w:rPr>
        <w:t>），當時最上川是用於運輸貨物的重要水道，船夫們則會在河岸烹煮芋頭和鱈魚乾。</w:t>
      </w:r>
    </w:p>
    <w:p w:rsidR="00D04CCD" w:rsidRDefault="00D04CCD">
      <w:pPr>
        <w:tabs>
          <w:tab w:val="left" w:pos="284"/>
        </w:tabs>
        <w:rPr>
          <w:rFonts w:eastAsia="思源黑体 CN Normal"/>
          <w:color w:val="000000"/>
          <w:sz w:val="22"/>
          <w:lang w:eastAsia="zh-TW"/>
        </w:rPr>
      </w:pPr>
      <w:r>
        <w:rPr>
          <w:rFonts w:eastAsia="思源黑体 CN Normal"/>
          <w:color w:val="000000"/>
          <w:sz w:val="22"/>
          <w:lang w:eastAsia="zh-TW"/>
        </w:rPr>
        <w:t xml:space="preserve">　　從那時起，芋煮的做法不斷變化，還出現許多各地方獨有的版本，不過一般都是以醬油為底，放入芋頭、蒟蒻、蔥和牛肉等材料，在河邊舉行的芋煮會則已成為例行的秋季活動。自西元</w:t>
      </w:r>
      <w:r>
        <w:rPr>
          <w:rFonts w:eastAsia="思源黑体 CN Normal"/>
          <w:color w:val="000000"/>
          <w:sz w:val="22"/>
          <w:lang w:eastAsia="zh-TW"/>
        </w:rPr>
        <w:t>1989</w:t>
      </w:r>
      <w:r>
        <w:rPr>
          <w:rFonts w:eastAsia="思源黑体 CN Normal"/>
          <w:color w:val="000000"/>
          <w:sz w:val="22"/>
          <w:lang w:eastAsia="zh-TW"/>
        </w:rPr>
        <w:t>年以來，山形縣便一直舉辦日本規模最盛大的芋煮會，每年</w:t>
      </w:r>
      <w:r>
        <w:rPr>
          <w:rFonts w:eastAsia="思源黑体 CN Normal"/>
          <w:color w:val="000000"/>
          <w:sz w:val="22"/>
          <w:lang w:eastAsia="zh-TW"/>
        </w:rPr>
        <w:t>9</w:t>
      </w:r>
      <w:r>
        <w:rPr>
          <w:rFonts w:eastAsia="思源黑体 CN Normal"/>
          <w:color w:val="000000"/>
          <w:sz w:val="22"/>
          <w:lang w:eastAsia="zh-TW"/>
        </w:rPr>
        <w:t>月在馬見崎川的河岸邊舉行，承辦單位會準備足足</w:t>
      </w:r>
      <w:r>
        <w:rPr>
          <w:rFonts w:eastAsia="思源黑体 CN Normal"/>
          <w:color w:val="000000"/>
          <w:sz w:val="22"/>
          <w:lang w:eastAsia="zh-TW"/>
        </w:rPr>
        <w:t>3</w:t>
      </w:r>
      <w:r>
        <w:rPr>
          <w:rFonts w:eastAsia="思源黑体 CN Normal"/>
          <w:color w:val="000000"/>
          <w:sz w:val="22"/>
          <w:lang w:eastAsia="zh-TW"/>
        </w:rPr>
        <w:t>萬份芋煮。由於需要一次烹煮大量食材，人們會使用數公噸重的</w:t>
      </w:r>
      <w:r w:rsidRPr="00CA3B2E">
        <w:rPr>
          <w:rFonts w:eastAsia="思源黑体 CN Normal" w:hint="eastAsia"/>
          <w:color w:val="000000"/>
          <w:sz w:val="22"/>
          <w:lang w:eastAsia="zh-TW"/>
        </w:rPr>
        <w:t>大鍋</w:t>
      </w:r>
      <w:r>
        <w:rPr>
          <w:rFonts w:eastAsia="思源黑体 CN Normal"/>
          <w:color w:val="000000"/>
          <w:sz w:val="22"/>
          <w:lang w:eastAsia="zh-TW"/>
        </w:rPr>
        <w:t>「鍋太郎」。料理完成後並非使用湯勺，而是</w:t>
      </w:r>
      <w:r>
        <w:rPr>
          <w:rFonts w:eastAsia="思源黑体 CN Normal"/>
          <w:sz w:val="22"/>
          <w:lang w:eastAsia="zh-TW"/>
        </w:rPr>
        <w:t>用</w:t>
      </w:r>
      <w:r>
        <w:rPr>
          <w:rFonts w:eastAsia="思源黑体 CN Normal"/>
          <w:color w:val="000000"/>
          <w:sz w:val="22"/>
          <w:lang w:eastAsia="zh-TW"/>
        </w:rPr>
        <w:t>挖土機將湯倒入較小的鍋中。</w:t>
      </w:r>
      <w:r>
        <w:rPr>
          <w:rFonts w:eastAsia="思源黑体 CN Normal"/>
          <w:color w:val="FF0000"/>
          <w:sz w:val="22"/>
          <w:lang w:eastAsia="zh-TW"/>
        </w:rPr>
        <w:t>西元</w:t>
      </w:r>
      <w:r>
        <w:rPr>
          <w:rFonts w:eastAsia="思源黑体 CN Normal"/>
          <w:color w:val="FF0000"/>
          <w:sz w:val="22"/>
          <w:lang w:eastAsia="zh-TW"/>
        </w:rPr>
        <w:t>2018</w:t>
      </w:r>
      <w:r>
        <w:rPr>
          <w:rFonts w:eastAsia="思源黑体 CN Normal"/>
          <w:color w:val="FF0000"/>
          <w:sz w:val="22"/>
          <w:lang w:eastAsia="zh-TW"/>
        </w:rPr>
        <w:t>年舉辦第</w:t>
      </w:r>
      <w:r>
        <w:rPr>
          <w:rFonts w:eastAsia="思源黑体 CN Normal"/>
          <w:color w:val="FF0000"/>
          <w:sz w:val="22"/>
          <w:lang w:eastAsia="zh-TW"/>
        </w:rPr>
        <w:t>30</w:t>
      </w:r>
      <w:r>
        <w:rPr>
          <w:rFonts w:eastAsia="思源黑体 CN Normal"/>
          <w:color w:val="FF0000"/>
          <w:sz w:val="22"/>
          <w:lang w:eastAsia="zh-TW"/>
        </w:rPr>
        <w:t>屆芋煮會時，</w:t>
      </w:r>
      <w:r>
        <w:rPr>
          <w:rFonts w:eastAsia="思源黑体 CN Normal" w:hint="eastAsia"/>
          <w:color w:val="FF0000"/>
          <w:sz w:val="22"/>
          <w:lang w:eastAsia="zh-TW"/>
        </w:rPr>
        <w:t>以</w:t>
      </w:r>
      <w:r>
        <w:rPr>
          <w:rFonts w:eastAsia="思源黑体 CN Normal"/>
          <w:color w:val="FF0000"/>
          <w:sz w:val="22"/>
          <w:lang w:eastAsia="zh-TW"/>
        </w:rPr>
        <w:t>8</w:t>
      </w:r>
      <w:r>
        <w:rPr>
          <w:rFonts w:eastAsia="思源黑体 CN Normal"/>
          <w:color w:val="FF0000"/>
          <w:sz w:val="22"/>
          <w:lang w:eastAsia="zh-TW"/>
        </w:rPr>
        <w:t>小時內</w:t>
      </w:r>
      <w:r>
        <w:rPr>
          <w:rFonts w:eastAsia="思源黑体 CN Normal" w:hint="eastAsia"/>
          <w:color w:val="FF0000"/>
          <w:sz w:val="22"/>
          <w:lang w:eastAsia="zh-TW"/>
        </w:rPr>
        <w:t>共提供</w:t>
      </w:r>
      <w:r>
        <w:rPr>
          <w:rFonts w:eastAsia="思源黑体 CN Normal"/>
          <w:color w:val="FF0000"/>
          <w:sz w:val="22"/>
          <w:lang w:eastAsia="zh-TW"/>
        </w:rPr>
        <w:t>12,695</w:t>
      </w:r>
      <w:r>
        <w:rPr>
          <w:rFonts w:eastAsia="思源黑体 CN Normal"/>
          <w:color w:val="FF0000"/>
          <w:sz w:val="22"/>
          <w:lang w:eastAsia="zh-TW"/>
        </w:rPr>
        <w:t>份芋煮，獲</w:t>
      </w:r>
      <w:r>
        <w:rPr>
          <w:rFonts w:eastAsia="思源黑体 CN Normal" w:hint="eastAsia"/>
          <w:color w:val="FF0000"/>
          <w:sz w:val="22"/>
          <w:lang w:eastAsia="zh-TW"/>
        </w:rPr>
        <w:t>得</w:t>
      </w:r>
      <w:r>
        <w:rPr>
          <w:rFonts w:eastAsia="思源黑体 CN Normal"/>
          <w:color w:val="FF0000"/>
          <w:sz w:val="22"/>
          <w:lang w:eastAsia="zh-TW"/>
        </w:rPr>
        <w:t>金氏世界</w:t>
      </w:r>
      <w:r>
        <w:rPr>
          <w:rFonts w:eastAsia="思源黑体 CN Normal" w:hint="eastAsia"/>
          <w:color w:val="FF0000"/>
          <w:sz w:val="22"/>
          <w:lang w:eastAsia="zh-TW"/>
        </w:rPr>
        <w:t>紀錄</w:t>
      </w:r>
      <w:r>
        <w:rPr>
          <w:rFonts w:eastAsia="思源黑体 CN Normal"/>
          <w:color w:val="FF0000"/>
          <w:sz w:val="22"/>
          <w:lang w:eastAsia="zh-TW"/>
        </w:rPr>
        <w:t>認證。</w:t>
      </w:r>
    </w:p>
    <w:p w:rsidR="00D04CCD" w:rsidRDefault="00D04CCD">
      <w:pPr>
        <w:tabs>
          <w:tab w:val="left" w:pos="284"/>
        </w:tabs>
        <w:rPr>
          <w:rFonts w:eastAsia="思源黑体 CN Normal"/>
          <w:color w:val="000000"/>
          <w:sz w:val="22"/>
          <w:lang w:eastAsia="zh-CN"/>
        </w:rPr>
      </w:pPr>
      <w:r>
        <w:rPr>
          <w:rFonts w:eastAsia="思源黑体 CN Normal"/>
          <w:color w:val="000000"/>
          <w:sz w:val="22"/>
          <w:lang w:eastAsia="zh-TW"/>
        </w:rPr>
        <w:t xml:space="preserve">　　多年下來，鍋太郎已歷經多「代」更迭，其中第二代鍋太郎高</w:t>
      </w:r>
      <w:r>
        <w:rPr>
          <w:rFonts w:eastAsia="思源黑体 CN Normal"/>
          <w:color w:val="000000"/>
          <w:sz w:val="22"/>
          <w:lang w:eastAsia="zh-TW"/>
        </w:rPr>
        <w:t>1.6</w:t>
      </w:r>
      <w:r>
        <w:rPr>
          <w:rFonts w:eastAsia="思源黑体 CN Normal"/>
          <w:color w:val="000000"/>
          <w:sz w:val="22"/>
          <w:lang w:eastAsia="zh-TW"/>
        </w:rPr>
        <w:t>公尺，直徑</w:t>
      </w:r>
      <w:r>
        <w:rPr>
          <w:rFonts w:eastAsia="思源黑体 CN Normal"/>
          <w:color w:val="000000"/>
          <w:sz w:val="22"/>
          <w:lang w:eastAsia="zh-TW"/>
        </w:rPr>
        <w:t>6</w:t>
      </w:r>
      <w:r>
        <w:rPr>
          <w:rFonts w:eastAsia="思源黑体 CN Normal"/>
          <w:color w:val="000000"/>
          <w:sz w:val="22"/>
          <w:lang w:eastAsia="zh-TW"/>
        </w:rPr>
        <w:t>公尺，重達</w:t>
      </w:r>
      <w:r>
        <w:rPr>
          <w:rFonts w:eastAsia="思源黑体 CN Normal"/>
          <w:color w:val="000000"/>
          <w:sz w:val="22"/>
          <w:lang w:eastAsia="zh-TW"/>
        </w:rPr>
        <w:t>3.2</w:t>
      </w:r>
      <w:r>
        <w:rPr>
          <w:rFonts w:eastAsia="思源黑体 CN Normal"/>
          <w:color w:val="000000"/>
          <w:sz w:val="22"/>
          <w:lang w:eastAsia="zh-TW"/>
        </w:rPr>
        <w:t>公噸，在西元</w:t>
      </w:r>
      <w:r>
        <w:rPr>
          <w:rFonts w:eastAsia="思源黑体 CN Normal"/>
          <w:color w:val="000000"/>
          <w:sz w:val="22"/>
          <w:lang w:eastAsia="zh-TW"/>
        </w:rPr>
        <w:t>1993</w:t>
      </w:r>
      <w:r>
        <w:rPr>
          <w:rFonts w:eastAsia="思源黑体 CN Normal"/>
          <w:color w:val="000000"/>
          <w:sz w:val="22"/>
          <w:lang w:eastAsia="zh-TW"/>
        </w:rPr>
        <w:t>年至</w:t>
      </w:r>
      <w:r>
        <w:rPr>
          <w:rFonts w:eastAsia="思源黑体 CN Normal"/>
          <w:color w:val="000000"/>
          <w:sz w:val="22"/>
          <w:lang w:eastAsia="zh-TW"/>
        </w:rPr>
        <w:t>2018</w:t>
      </w:r>
      <w:r>
        <w:rPr>
          <w:rFonts w:eastAsia="思源黑体 CN Normal"/>
          <w:color w:val="000000"/>
          <w:sz w:val="22"/>
          <w:lang w:eastAsia="zh-TW"/>
        </w:rPr>
        <w:t>年期間用於芋煮會活動，現在則安置於山寺附近的立谷川河岸。</w:t>
      </w:r>
      <w:r>
        <w:rPr>
          <w:rFonts w:eastAsia="思源黑体 CN Normal"/>
          <w:color w:val="000000"/>
          <w:sz w:val="22"/>
          <w:lang w:eastAsia="zh-TW"/>
        </w:rPr>
        <w:t xml:space="preserve"> 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思源黑体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CCD"/>
    <w:rsid w:val="00444234"/>
    <w:rsid w:val="00C42597"/>
    <w:rsid w:val="00D0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C547AB-2595-4A70-87BC-1BB8E7C6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JA"/>
    <w:basedOn w:val="a"/>
    <w:qFormat/>
    <w:rsid w:val="00D04CCD"/>
    <w:pPr>
      <w:widowControl/>
      <w:jc w:val="left"/>
    </w:pPr>
    <w:rPr>
      <w:rFonts w:ascii="Times New Roman" w:eastAsia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2023-11-17T09:09:00Z</dcterms:created>
  <dcterms:modified xsi:type="dcterms:W3CDTF">2023-11-17T09:09:00Z</dcterms:modified>
</cp:coreProperties>
</file>