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48F8" w:rsidRPr="004E56D9" w:rsidRDefault="00D748F8" w:rsidP="00D748F8">
      <w:pPr>
        <w:spacing w:line="0" w:lineRule="atLeast"/>
        <w:rPr>
          <w:rFonts w:ascii="Batang" w:eastAsia="Batang" w:hAnsi="Batang" w:cs="Meiryo UI"/>
          <w:b/>
          <w:szCs w:val="21"/>
          <w:lang w:val="ko-KR" w:bidi="ko-KR"/>
        </w:rPr>
      </w:pPr>
      <w:r>
        <w:rPr>
          <w:b/>
        </w:rPr>
        <w:t>기미마치자카</w:t>
      </w:r>
    </w:p>
    <w:p w:rsidR="00D748F8" w:rsidRPr="004E56D9" w:rsidRDefault="00D748F8" w:rsidP="00D748F8">
      <w:pPr>
        <w:spacing w:line="0" w:lineRule="atLeast"/>
        <w:rPr>
          <w:rFonts w:ascii="Batang" w:eastAsia="Batang" w:hAnsi="Batang"/>
          <w:b/>
          <w:szCs w:val="21"/>
        </w:rPr>
      </w:pPr>
      <w:r/>
    </w:p>
    <w:p w:rsidR="00D748F8" w:rsidRPr="004E56D9" w:rsidRDefault="00D748F8" w:rsidP="00D748F8">
      <w:pPr>
        <w:pStyle w:val="aa"/>
        <w:ind w:firstLineChars="100" w:firstLine="210"/>
        <w:rPr>
          <w:rFonts w:ascii="Batang" w:eastAsia="Batang" w:hAnsi="Batang"/>
          <w:szCs w:val="21"/>
        </w:rPr>
      </w:pPr>
      <w:r w:rsidRPr="004E56D9">
        <w:rPr>
          <w:rFonts w:ascii="Batang" w:eastAsia="Batang" w:hAnsi="Batang" w:hint="eastAsia"/>
          <w:szCs w:val="21"/>
          <w:lang w:val="ko-KR" w:bidi="ko-KR"/>
        </w:rPr>
        <w:t xml:space="preserve">1868년 무가 제도가 막을 내리고 일본은 근대화를 향해 순조롭게 나아가고 있었다. </w:t>
      </w:r>
      <w:r w:rsidRPr="004E56D9">
        <w:rPr>
          <w:rStyle w:val="ad"/>
          <w:rFonts w:ascii="Batang" w:eastAsia="Batang" w:hAnsi="Batang" w:hint="eastAsia"/>
          <w:szCs w:val="21"/>
          <w:lang w:val="ko-KR" w:bidi="ko-KR"/>
        </w:rPr>
        <w:t xml:space="preserve">1881년 메이지 천황이 일본 도호쿠 지방을 순행했다. </w:t>
      </w:r>
      <w:r w:rsidRPr="004E56D9">
        <w:rPr>
          <w:rFonts w:ascii="Batang" w:eastAsia="Batang" w:hAnsi="Batang" w:hint="eastAsia"/>
          <w:szCs w:val="21"/>
          <w:lang w:val="ko-KR" w:bidi="ko-KR"/>
        </w:rPr>
        <w:t>이 순행은 천황이 행한 최초의 여행이었다. 아키타의 사람들은 천황의 방문을 준비하기 위해 천황과 수행원을 위한 새로운 도로와 숙박시설을 만들었다. 기미마치자카에 새 길을 만들기 위해 큰 바위를 손으로 파내고 후지코토강에 다리를 놓았다.</w:t>
      </w:r>
    </w:p>
    <w:p w:rsidR="00D748F8" w:rsidRPr="004E56D9" w:rsidRDefault="00D748F8" w:rsidP="00D748F8">
      <w:pPr>
        <w:pStyle w:val="aa"/>
        <w:ind w:firstLineChars="100" w:firstLine="210"/>
        <w:rPr>
          <w:rFonts w:ascii="Batang" w:eastAsia="Batang" w:hAnsi="Batang"/>
          <w:szCs w:val="21"/>
        </w:rPr>
      </w:pPr>
      <w:r w:rsidRPr="004E56D9">
        <w:rPr>
          <w:rFonts w:ascii="Batang" w:eastAsia="Batang" w:hAnsi="Batang" w:hint="eastAsia"/>
          <w:szCs w:val="21"/>
          <w:lang w:val="ko-KR" w:bidi="ko-KR"/>
        </w:rPr>
        <w:t>새로 조성된 도로를 이동하던 중 천황은 수행원과 함께 멈춰 서서 강 건너편에 있는 나나쿠라산을 바라보았다. 큰 돌은 천황이 걸터앉아 황후가 보낸 편지를 읽었을 것으로 추정되는 장소를 나타내고 있다. 천황을 만나고 싶다는 황후의 바람을 담은 편지에는 다음과 같은 시가 실려 있었다.</w:t>
      </w:r>
    </w:p>
    <w:p w:rsidR="00D748F8" w:rsidRPr="004E56D9" w:rsidRDefault="00D748F8" w:rsidP="00D748F8">
      <w:pPr>
        <w:pStyle w:val="aa"/>
        <w:rPr>
          <w:rFonts w:ascii="Batang" w:eastAsia="Batang" w:hAnsi="Batang"/>
          <w:szCs w:val="21"/>
        </w:rPr>
      </w:pPr>
    </w:p>
    <w:p w:rsidR="00D748F8" w:rsidRPr="004E56D9" w:rsidRDefault="00D748F8" w:rsidP="00D748F8">
      <w:pPr>
        <w:adjustRightInd w:val="0"/>
        <w:spacing w:line="0" w:lineRule="atLeast"/>
        <w:rPr>
          <w:rFonts w:ascii="Batang" w:eastAsia="Batang" w:hAnsi="Batang"/>
          <w:i/>
          <w:iCs/>
          <w:szCs w:val="21"/>
          <w:lang w:val="es-ES"/>
        </w:rPr>
      </w:pPr>
      <w:r w:rsidRPr="004E56D9">
        <w:rPr>
          <w:rFonts w:ascii="Batang" w:eastAsia="Batang" w:hAnsi="Batang" w:cs="Meiryo UI"/>
          <w:i/>
          <w:szCs w:val="21"/>
          <w:lang w:val="ko-KR" w:bidi="ko-KR"/>
        </w:rPr>
        <w:t>오미야노 우치니(大宮のうちに)</w:t>
      </w:r>
    </w:p>
    <w:p w:rsidR="00D748F8" w:rsidRPr="004E56D9" w:rsidRDefault="00D748F8" w:rsidP="00D748F8">
      <w:pPr>
        <w:tabs>
          <w:tab w:val="left" w:pos="2192"/>
        </w:tabs>
        <w:adjustRightInd w:val="0"/>
        <w:spacing w:line="0" w:lineRule="atLeast"/>
        <w:rPr>
          <w:rFonts w:ascii="Batang" w:eastAsia="Batang" w:hAnsi="Batang"/>
          <w:i/>
          <w:iCs/>
          <w:szCs w:val="21"/>
          <w:lang w:val="es-ES"/>
        </w:rPr>
      </w:pPr>
      <w:r w:rsidRPr="004E56D9">
        <w:rPr>
          <w:rFonts w:ascii="Batang" w:eastAsia="Batang" w:hAnsi="Batang" w:cs="Meiryo UI"/>
          <w:i/>
          <w:szCs w:val="21"/>
          <w:lang w:val="ko-KR" w:bidi="ko-KR"/>
        </w:rPr>
        <w:t>아리테모 아쓰키히오(ありても あつき日を)</w:t>
      </w:r>
    </w:p>
    <w:p w:rsidR="00D748F8" w:rsidRPr="004E56D9" w:rsidRDefault="00D748F8" w:rsidP="00D748F8">
      <w:pPr>
        <w:adjustRightInd w:val="0"/>
        <w:spacing w:line="0" w:lineRule="atLeast"/>
        <w:rPr>
          <w:rFonts w:ascii="Batang" w:eastAsia="Batang" w:hAnsi="Batang"/>
          <w:i/>
          <w:iCs/>
          <w:szCs w:val="21"/>
          <w:lang w:val="es-ES"/>
        </w:rPr>
      </w:pPr>
      <w:r w:rsidRPr="004E56D9">
        <w:rPr>
          <w:rFonts w:ascii="Batang" w:eastAsia="Batang" w:hAnsi="Batang" w:cs="Meiryo UI"/>
          <w:i/>
          <w:szCs w:val="21"/>
          <w:lang w:val="ko-KR" w:bidi="ko-KR"/>
        </w:rPr>
        <w:t>이카나루 야마카(いかなる山か)</w:t>
      </w:r>
    </w:p>
    <w:p w:rsidR="00D748F8" w:rsidRPr="004E56D9" w:rsidRDefault="00D748F8" w:rsidP="00D748F8">
      <w:pPr>
        <w:adjustRightInd w:val="0"/>
        <w:spacing w:line="0" w:lineRule="atLeast"/>
        <w:rPr>
          <w:rFonts w:ascii="Batang" w:eastAsia="Batang" w:hAnsi="Batang"/>
          <w:i/>
          <w:iCs/>
          <w:szCs w:val="21"/>
          <w:lang w:val="es-ES"/>
        </w:rPr>
      </w:pPr>
      <w:r w:rsidRPr="004E56D9">
        <w:rPr>
          <w:rFonts w:ascii="Batang" w:eastAsia="Batang" w:hAnsi="Batang" w:cs="Meiryo UI"/>
          <w:i/>
          <w:szCs w:val="21"/>
          <w:lang w:val="ko-KR" w:bidi="ko-KR"/>
        </w:rPr>
        <w:t>기미와 고유라무(君はこゆらむ)</w:t>
      </w:r>
    </w:p>
    <w:p w:rsidR="00D748F8" w:rsidRPr="004E56D9" w:rsidRDefault="00D748F8" w:rsidP="00D748F8">
      <w:pPr>
        <w:spacing w:line="0" w:lineRule="atLeast"/>
        <w:rPr>
          <w:rFonts w:ascii="Batang" w:eastAsia="Batang" w:hAnsi="Batang"/>
          <w:szCs w:val="21"/>
          <w:lang w:val="es-ES"/>
        </w:rPr>
      </w:pPr>
    </w:p>
    <w:p w:rsidR="00D748F8" w:rsidRPr="004E56D9" w:rsidRDefault="00D748F8" w:rsidP="00D748F8">
      <w:pPr>
        <w:pStyle w:val="aa"/>
        <w:rPr>
          <w:rFonts w:ascii="Batang" w:eastAsia="Batang" w:hAnsi="Batang"/>
          <w:szCs w:val="21"/>
          <w:lang w:val="es-ES"/>
        </w:rPr>
      </w:pPr>
      <w:r w:rsidRPr="004E56D9">
        <w:rPr>
          <w:rFonts w:ascii="Batang" w:eastAsia="Batang" w:hAnsi="Batang" w:hint="eastAsia"/>
          <w:szCs w:val="21"/>
          <w:lang w:val="ko-KR" w:bidi="ko-KR"/>
        </w:rPr>
        <w:t>황궁 안에 있어도 더운 나날들을,</w:t>
      </w:r>
    </w:p>
    <w:p w:rsidR="00D748F8" w:rsidRPr="004E56D9" w:rsidRDefault="00D748F8" w:rsidP="00D748F8">
      <w:pPr>
        <w:pStyle w:val="aa"/>
        <w:rPr>
          <w:rFonts w:ascii="Batang" w:eastAsia="Batang" w:hAnsi="Batang"/>
          <w:szCs w:val="21"/>
          <w:lang w:val="es-ES"/>
        </w:rPr>
      </w:pPr>
      <w:r w:rsidRPr="004E56D9">
        <w:rPr>
          <w:rFonts w:ascii="Batang" w:eastAsia="Batang" w:hAnsi="Batang" w:hint="eastAsia"/>
          <w:szCs w:val="21"/>
          <w:lang w:val="ko-KR" w:bidi="ko-KR"/>
        </w:rPr>
        <w:t>어떤 산을 당신은 넘어가고 계실까요?</w:t>
      </w:r>
    </w:p>
    <w:p w:rsidR="00D748F8" w:rsidRPr="004E56D9" w:rsidRDefault="00D748F8" w:rsidP="00D748F8">
      <w:pPr>
        <w:tabs>
          <w:tab w:val="left" w:pos="4847"/>
        </w:tabs>
        <w:spacing w:line="0" w:lineRule="atLeast"/>
        <w:rPr>
          <w:rFonts w:ascii="Batang" w:eastAsia="Batang" w:hAnsi="Batang"/>
          <w:szCs w:val="21"/>
          <w:lang w:val="es-ES"/>
        </w:rPr>
      </w:pPr>
    </w:p>
    <w:p w:rsidR="00D748F8" w:rsidRPr="004E56D9" w:rsidRDefault="00D748F8" w:rsidP="00D748F8">
      <w:pPr>
        <w:pStyle w:val="aa"/>
        <w:ind w:firstLineChars="100" w:firstLine="210"/>
        <w:rPr>
          <w:rStyle w:val="ad"/>
          <w:rFonts w:ascii="Batang" w:eastAsia="Batang" w:hAnsi="Batang"/>
          <w:szCs w:val="21"/>
          <w:lang w:val="ko-KR" w:bidi="ko-KR"/>
        </w:rPr>
      </w:pPr>
      <w:r w:rsidRPr="004E56D9">
        <w:rPr>
          <w:rFonts w:ascii="Batang" w:eastAsia="Batang" w:hAnsi="Batang" w:hint="eastAsia"/>
          <w:szCs w:val="21"/>
          <w:lang w:val="ko-KR" w:bidi="ko-KR"/>
        </w:rPr>
        <w:t xml:space="preserve">메이지 천황은 이 언덕에서 시와 편지를 받고서 이듬해인 1882년 이 고개에 ‘기미마치자카’, 즉 ‘당신을 그리워하는 고개’라고 명명하도록 궁내청에 명했다. 그 이후로 후타쓰이 마을은 연애편지의 마을로 알려지게 되었다. 현재는 기미마치자카의 곳곳에 황실의 사랑 이야기와 관련된 명소가 있어 연인들이 함께 시간을 보내는 곳이 되었다. 또한, 공원에 있는 우체통에 러브레터를 넣어 보내면 사랑이 이뤄진다고 한다. </w:t>
      </w:r>
      <w:r w:rsidRPr="004E56D9">
        <w:rPr>
          <w:rStyle w:val="ad"/>
          <w:rFonts w:ascii="Batang" w:eastAsia="Batang" w:hAnsi="Batang"/>
          <w:szCs w:val="21"/>
          <w:lang w:val="ko-KR" w:bidi="ko-KR"/>
        </w:rPr>
        <w:t>봄에는 벚꽃이 피고, 가을에는 단풍을 즐길 수 있는 공원으로 지역 주민들에게 사랑받고 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8"/>
    <w:rsid w:val="00346BD8"/>
    <w:rsid w:val="007445C7"/>
    <w:rsid w:val="00BD54C2"/>
    <w:rsid w:val="00D72ECD"/>
    <w:rsid w:val="00D7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88972E-E0F0-4AB9-A391-1FB1537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48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48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48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48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48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48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48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48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48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48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48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48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48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48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48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48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48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48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48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4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8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4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8F8"/>
    <w:pPr>
      <w:spacing w:before="160" w:after="160"/>
      <w:jc w:val="center"/>
    </w:pPr>
    <w:rPr>
      <w:i/>
      <w:iCs/>
      <w:color w:val="404040" w:themeColor="text1" w:themeTint="BF"/>
    </w:rPr>
  </w:style>
  <w:style w:type="character" w:customStyle="1" w:styleId="a8">
    <w:name w:val="引用文 (文字)"/>
    <w:basedOn w:val="a0"/>
    <w:link w:val="a7"/>
    <w:uiPriority w:val="29"/>
    <w:rsid w:val="00D748F8"/>
    <w:rPr>
      <w:i/>
      <w:iCs/>
      <w:color w:val="404040" w:themeColor="text1" w:themeTint="BF"/>
    </w:rPr>
  </w:style>
  <w:style w:type="paragraph" w:styleId="a9">
    <w:name w:val="List Paragraph"/>
    <w:basedOn w:val="a"/>
    <w:uiPriority w:val="34"/>
    <w:qFormat/>
    <w:rsid w:val="00D748F8"/>
    <w:pPr>
      <w:ind w:left="720"/>
      <w:contextualSpacing/>
    </w:pPr>
  </w:style>
  <w:style w:type="character" w:styleId="21">
    <w:name w:val="Intense Emphasis"/>
    <w:basedOn w:val="a0"/>
    <w:uiPriority w:val="21"/>
    <w:qFormat/>
    <w:rsid w:val="00D748F8"/>
    <w:rPr>
      <w:i/>
      <w:iCs/>
      <w:color w:val="0F4761" w:themeColor="accent1" w:themeShade="BF"/>
    </w:rPr>
  </w:style>
  <w:style w:type="paragraph" w:styleId="22">
    <w:name w:val="Intense Quote"/>
    <w:basedOn w:val="a"/>
    <w:next w:val="a"/>
    <w:link w:val="23"/>
    <w:uiPriority w:val="30"/>
    <w:qFormat/>
    <w:rsid w:val="00D74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48F8"/>
    <w:rPr>
      <w:i/>
      <w:iCs/>
      <w:color w:val="0F4761" w:themeColor="accent1" w:themeShade="BF"/>
    </w:rPr>
  </w:style>
  <w:style w:type="character" w:styleId="24">
    <w:name w:val="Intense Reference"/>
    <w:basedOn w:val="a0"/>
    <w:uiPriority w:val="32"/>
    <w:qFormat/>
    <w:rsid w:val="00D748F8"/>
    <w:rPr>
      <w:b/>
      <w:bCs/>
      <w:smallCaps/>
      <w:color w:val="0F4761" w:themeColor="accent1" w:themeShade="BF"/>
      <w:spacing w:val="5"/>
    </w:rPr>
  </w:style>
  <w:style w:type="paragraph" w:customStyle="1" w:styleId="aa">
    <w:name w:val="メイ黒"/>
    <w:basedOn w:val="a"/>
    <w:link w:val="ab"/>
    <w:qFormat/>
    <w:rsid w:val="00D748F8"/>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D748F8"/>
    <w:rPr>
      <w:rFonts w:ascii="Meiryo UI" w:eastAsia="Meiryo UI" w:hAnsi="Meiryo UI" w:cs="Times New Roman"/>
      <w:lang w:eastAsia="ko-KR"/>
      <w14:ligatures w14:val="none"/>
    </w:rPr>
  </w:style>
  <w:style w:type="paragraph" w:customStyle="1" w:styleId="ac">
    <w:name w:val="メイ青"/>
    <w:basedOn w:val="aa"/>
    <w:next w:val="aa"/>
    <w:link w:val="ad"/>
    <w:qFormat/>
    <w:rsid w:val="00D748F8"/>
    <w:rPr>
      <w:color w:val="0070C0"/>
      <w:kern w:val="0"/>
      <w:sz w:val="22"/>
    </w:rPr>
  </w:style>
  <w:style w:type="character" w:customStyle="1" w:styleId="ad">
    <w:name w:val="メイ青 (文字)"/>
    <w:basedOn w:val="ab"/>
    <w:link w:val="ac"/>
    <w:rsid w:val="00D748F8"/>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