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911" w:rsidRPr="00724919" w:rsidRDefault="00171911" w:rsidP="00171911">
      <w:pPr>
        <w:rPr>
          <w:rFonts w:ascii="Times New Roman" w:eastAsia="思源黑体 CN Normal" w:hAnsi="Times New Roman" w:cs="Times New Roman"/>
          <w:b/>
          <w:sz w:val="22"/>
        </w:rPr>
      </w:pPr>
      <w:r>
        <w:rPr>
          <w:b/>
        </w:rPr>
        <w:t xml:space="preserve">　　地質公園：促進環境保護和永續發展 </w:t>
      </w:r>
    </w:p>
    <w:p/>
    <w:p w:rsidR="00171911" w:rsidRPr="00724919" w:rsidRDefault="00171911" w:rsidP="00171911">
      <w:pPr>
        <w:rPr>
          <w:rFonts w:ascii="Times New Roman" w:eastAsia="思源黑体 CN Normal" w:hAnsi="Times New Roman" w:cs="Times New Roman"/>
          <w:sz w:val="22"/>
        </w:rPr>
      </w:pPr>
      <w:r w:rsidRPr="00724919">
        <w:rPr>
          <w:rFonts w:ascii="Times New Roman" w:eastAsia="思源黑体 CN Normal" w:hAnsi="Times New Roman" w:cs="Times New Roman"/>
          <w:b/>
          <w:bCs/>
          <w:sz w:val="22"/>
        </w:rPr>
        <w:t xml:space="preserve">　　</w:t>
      </w:r>
      <w:r w:rsidRPr="00724919">
        <w:rPr>
          <w:rFonts w:ascii="Times New Roman" w:eastAsia="思源黑体 CN Normal" w:hAnsi="Times New Roman" w:cs="Times New Roman"/>
          <w:sz w:val="22"/>
        </w:rPr>
        <w:t>日本各地有許多具有重要地質意義的遺址，講述著日本列島的故事，</w:t>
      </w:r>
      <w:r w:rsidRPr="00724919">
        <w:rPr>
          <w:rFonts w:ascii="Times New Roman" w:eastAsia="思源黑体 CN Normal" w:hAnsi="Times New Roman" w:cs="Times New Roman" w:hint="eastAsia"/>
          <w:sz w:val="22"/>
        </w:rPr>
        <w:t>揭示</w:t>
      </w:r>
      <w:r w:rsidRPr="00724919">
        <w:rPr>
          <w:rFonts w:ascii="Times New Roman" w:eastAsia="思源黑体 CN Normal" w:hAnsi="Times New Roman" w:cs="Times New Roman"/>
          <w:sz w:val="22"/>
        </w:rPr>
        <w:t>地球的演化。地質公園既可以保護這些地區獨特的地質、自然和文化遺產，也可以帶領遊客了解人類與地球之間的密切關係，並認識地球目前面臨的環境挑戰。</w:t>
      </w:r>
      <w:r w:rsidRPr="00724919">
        <w:rPr>
          <w:rFonts w:ascii="Times New Roman" w:eastAsia="思源黑体 CN Normal" w:hAnsi="Times New Roman" w:cs="Times New Roman"/>
          <w:sz w:val="22"/>
        </w:rPr>
        <w:t xml:space="preserve"> </w:t>
      </w:r>
    </w:p>
    <w:p w:rsidR="00171911" w:rsidRPr="00724919" w:rsidRDefault="00171911" w:rsidP="00171911">
      <w:pPr>
        <w:tabs>
          <w:tab w:val="left" w:pos="284"/>
        </w:tabs>
        <w:rPr>
          <w:rFonts w:ascii="Times New Roman" w:eastAsia="思源黑体 CN Normal" w:hAnsi="Times New Roman" w:cs="Times New Roman"/>
          <w:sz w:val="22"/>
        </w:rPr>
      </w:pPr>
      <w:r w:rsidRPr="00724919">
        <w:rPr>
          <w:rFonts w:ascii="Times New Roman" w:eastAsia="思源黑体 CN Normal" w:hAnsi="Times New Roman" w:cs="Times New Roman"/>
          <w:b/>
          <w:bCs/>
          <w:sz w:val="22"/>
        </w:rPr>
        <w:t xml:space="preserve">　　</w:t>
      </w:r>
      <w:r w:rsidRPr="00724919">
        <w:rPr>
          <w:rFonts w:ascii="Times New Roman" w:eastAsia="思源黑体 CN Normal" w:hAnsi="Times New Roman" w:cs="Times New Roman"/>
          <w:sz w:val="22"/>
        </w:rPr>
        <w:t>十勝鹿追地質公園隸屬大雪山國家公園，範圍覆蓋鹿追町，有著許多熔岩穹丘、永凍土區和廣闊的平原，還孕育出北鼠兔的亞種等許多稀有動植物。這座公園是北海道的地質公園之一，其他北海道的地質公園還包括名列聯合國教科文組織世界地質公園的洞爺湖有珠山地質公園，以及阿</w:t>
      </w:r>
      <w:r w:rsidRPr="00724919">
        <w:rPr>
          <w:rFonts w:ascii="Times New Roman" w:eastAsia="思源黑体 CN Normal" w:hAnsi="Times New Roman" w:cs="Times New Roman" w:hint="eastAsia"/>
          <w:sz w:val="22"/>
        </w:rPr>
        <w:t>珀依</w:t>
      </w:r>
      <w:r w:rsidRPr="00724919">
        <w:rPr>
          <w:rFonts w:ascii="Times New Roman" w:eastAsia="思源黑体 CN Normal" w:hAnsi="Times New Roman" w:cs="Times New Roman"/>
          <w:sz w:val="22"/>
        </w:rPr>
        <w:t>山地質公園。</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11"/>
    <w:rsid w:val="00102A26"/>
    <w:rsid w:val="00171911"/>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9F0E9F-29E6-4F97-91A3-68861C2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19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19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19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19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19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19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19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19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19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19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19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19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19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19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19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19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19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19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19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1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9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1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911"/>
    <w:pPr>
      <w:spacing w:before="160" w:after="160"/>
      <w:jc w:val="center"/>
    </w:pPr>
    <w:rPr>
      <w:i/>
      <w:iCs/>
      <w:color w:val="404040" w:themeColor="text1" w:themeTint="BF"/>
    </w:rPr>
  </w:style>
  <w:style w:type="character" w:customStyle="1" w:styleId="a8">
    <w:name w:val="引用文 (文字)"/>
    <w:basedOn w:val="a0"/>
    <w:link w:val="a7"/>
    <w:uiPriority w:val="29"/>
    <w:rsid w:val="00171911"/>
    <w:rPr>
      <w:i/>
      <w:iCs/>
      <w:color w:val="404040" w:themeColor="text1" w:themeTint="BF"/>
    </w:rPr>
  </w:style>
  <w:style w:type="paragraph" w:styleId="a9">
    <w:name w:val="List Paragraph"/>
    <w:basedOn w:val="a"/>
    <w:uiPriority w:val="34"/>
    <w:qFormat/>
    <w:rsid w:val="00171911"/>
    <w:pPr>
      <w:ind w:left="720"/>
      <w:contextualSpacing/>
    </w:pPr>
  </w:style>
  <w:style w:type="character" w:styleId="21">
    <w:name w:val="Intense Emphasis"/>
    <w:basedOn w:val="a0"/>
    <w:uiPriority w:val="21"/>
    <w:qFormat/>
    <w:rsid w:val="00171911"/>
    <w:rPr>
      <w:i/>
      <w:iCs/>
      <w:color w:val="0F4761" w:themeColor="accent1" w:themeShade="BF"/>
    </w:rPr>
  </w:style>
  <w:style w:type="paragraph" w:styleId="22">
    <w:name w:val="Intense Quote"/>
    <w:basedOn w:val="a"/>
    <w:next w:val="a"/>
    <w:link w:val="23"/>
    <w:uiPriority w:val="30"/>
    <w:qFormat/>
    <w:rsid w:val="00171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1911"/>
    <w:rPr>
      <w:i/>
      <w:iCs/>
      <w:color w:val="0F4761" w:themeColor="accent1" w:themeShade="BF"/>
    </w:rPr>
  </w:style>
  <w:style w:type="character" w:styleId="24">
    <w:name w:val="Intense Reference"/>
    <w:basedOn w:val="a0"/>
    <w:uiPriority w:val="32"/>
    <w:qFormat/>
    <w:rsid w:val="00171911"/>
    <w:rPr>
      <w:b/>
      <w:bCs/>
      <w:smallCaps/>
      <w:color w:val="0F4761" w:themeColor="accent1" w:themeShade="BF"/>
      <w:spacing w:val="5"/>
    </w:rPr>
  </w:style>
  <w:style w:type="paragraph" w:customStyle="1" w:styleId="JA">
    <w:name w:val="JA"/>
    <w:basedOn w:val="a"/>
    <w:qFormat/>
    <w:rsid w:val="0017191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2024-07-31T14:31:00Z</dcterms:created>
  <dcterms:modified xsi:type="dcterms:W3CDTF">2024-07-31T14:31:00Z</dcterms:modified>
</cp:coreProperties>
</file>