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8D5" w:rsidRPr="00724919" w:rsidRDefault="009478D5" w:rsidP="009478D5">
      <w:pPr>
        <w:widowControl/>
        <w:jc w:val="left"/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布滿苔蘚的森林 </w:t>
      </w:r>
    </w:p>
    <w:p/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湖周圍的森林布滿了苔蘚，也生長在當地處處都是風穴的岩屑坡上。苔蘚可以吸收雨水，既能涵養土壤水分，也可保持周圍環境的濕度，益於其他植物生長。它還能為風穴隔熱，減緩春夏兩季冰融化的過程，並在秋冬之際為野生動物帶來溫暖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在然別可以看到亞高山苔蘚、泥炭蘚等苔蘚種類比鄰而生的奇特景象，這些苔蘚在空氣潮濕的風穴周圍尤其長得茂盛。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獨特的苔蘚種類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在全世界超過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萬種苔蘚中，日本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已發現</w:t>
      </w:r>
      <w:r w:rsidRPr="00724919">
        <w:rPr>
          <w:rFonts w:ascii="Times New Roman" w:eastAsia="思源黑体 CN Normal" w:hAnsi="Times New Roman" w:cs="Times New Roman"/>
          <w:sz w:val="22"/>
        </w:rPr>
        <w:t>1,600</w:t>
      </w:r>
      <w:r w:rsidRPr="00724919">
        <w:rPr>
          <w:rFonts w:ascii="Times New Roman" w:eastAsia="思源黑体 CN Normal" w:hAnsi="Times New Roman" w:cs="Times New Roman"/>
          <w:sz w:val="22"/>
        </w:rPr>
        <w:t>多種，其中許多種都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生長</w:t>
      </w:r>
      <w:r w:rsidRPr="00724919">
        <w:rPr>
          <w:rFonts w:ascii="Times New Roman" w:eastAsia="思源黑体 CN Normal" w:hAnsi="Times New Roman" w:cs="Times New Roman"/>
          <w:sz w:val="22"/>
        </w:rPr>
        <w:t>在十勝鹿追地質公園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公園內生長的獨特苔蘚種類包括梨蒴珠蘚、毛梳蘚、光蘚以及多種泥炭蘚品種。梨蒴珠蘚是一種草狀苔蘚，莖有數公分長，上面覆蓋著形狀像蘋果的孢子囊。毛梳蘚則有形似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窄長葉子</w:t>
      </w:r>
      <w:r w:rsidRPr="00724919">
        <w:rPr>
          <w:rFonts w:ascii="Times New Roman" w:eastAsia="思源黑体 CN Normal" w:hAnsi="Times New Roman" w:cs="Times New Roman"/>
          <w:sz w:val="22"/>
        </w:rPr>
        <w:t>的羽狀莖，它生長於日本各地的高山地區，可在然別的風穴附近找到。至於光蘚則是一種會發光的苔蘚，生長在岩石之間的狹小空間、風穴內和樹洞裡等黑暗環境中，它在沒有光亮的地方會發出鮮豔綠色螢光。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泥炭蘚又稱為泥炭苔，需要潮濕的環境才會生長，在濕地中是相當常見的植物；另外，它也生長在針葉林和潮濕的苔原帶。然別山區已發現六種泥炭蘚，其中包括生長得非常密集、形似花椰菜花部的小型紅色泥炭蘚，以及葉尖簇看來像五角星的五列泥炭蘚。五列泥炭蘚可能為綠色略帶紅色，或整個都是紅色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9478D5" w:rsidRPr="00724919" w:rsidRDefault="009478D5" w:rsidP="009478D5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日本苔蘚類學會已將然別湖地區指定為珍貴的苔蘚森林。若有興趣參加穿越苔蘚森林的散步導覽活動，可以請然別湖自然中心幫忙安排。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5"/>
    <w:rsid w:val="00102A26"/>
    <w:rsid w:val="00346BD8"/>
    <w:rsid w:val="009478D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15A6F-B2B0-4333-AFCE-8AEFA736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8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78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78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78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78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78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7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78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78D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478D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